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41FE" w14:textId="77777777" w:rsidR="002A3C6E" w:rsidRDefault="002A3C6E">
      <w:pPr>
        <w:rPr>
          <w:sz w:val="28"/>
          <w:szCs w:val="28"/>
        </w:rPr>
      </w:pPr>
    </w:p>
    <w:p w14:paraId="7A58745F" w14:textId="77777777" w:rsidR="002A3C6E" w:rsidRDefault="002A3C6E">
      <w:pPr>
        <w:rPr>
          <w:sz w:val="28"/>
          <w:szCs w:val="28"/>
        </w:rPr>
      </w:pPr>
    </w:p>
    <w:p w14:paraId="75FA7B16" w14:textId="06B5750F" w:rsidR="00C85963" w:rsidRPr="000C3A80" w:rsidRDefault="006A321C">
      <w:pPr>
        <w:rPr>
          <w:sz w:val="28"/>
          <w:szCs w:val="28"/>
        </w:rPr>
      </w:pPr>
      <w:r w:rsidRPr="000C3A80">
        <w:rPr>
          <w:rFonts w:ascii="Helvetica" w:hAnsi="Helvetica" w:cs="Helvetica"/>
          <w:noProof/>
          <w:sz w:val="28"/>
          <w:szCs w:val="28"/>
        </w:rPr>
        <w:drawing>
          <wp:anchor distT="0" distB="0" distL="114300" distR="114300" simplePos="0" relativeHeight="251658240" behindDoc="0" locked="0" layoutInCell="1" allowOverlap="1" wp14:anchorId="53D3A612" wp14:editId="65B7FCCE">
            <wp:simplePos x="0" y="0"/>
            <wp:positionH relativeFrom="column">
              <wp:posOffset>3429000</wp:posOffset>
            </wp:positionH>
            <wp:positionV relativeFrom="paragraph">
              <wp:posOffset>-914400</wp:posOffset>
            </wp:positionV>
            <wp:extent cx="2919095" cy="2193290"/>
            <wp:effectExtent l="0" t="0" r="0" b="0"/>
            <wp:wrapTight wrapText="bothSides">
              <wp:wrapPolygon edited="0">
                <wp:start x="6766" y="250"/>
                <wp:lineTo x="6578" y="5503"/>
                <wp:lineTo x="8458" y="8755"/>
                <wp:lineTo x="6202" y="12757"/>
                <wp:lineTo x="4887" y="14508"/>
                <wp:lineTo x="5263" y="15009"/>
                <wp:lineTo x="10901" y="16760"/>
                <wp:lineTo x="10901" y="21012"/>
                <wp:lineTo x="11841" y="21012"/>
                <wp:lineTo x="14096" y="16760"/>
                <wp:lineTo x="14848" y="16760"/>
                <wp:lineTo x="16352" y="13758"/>
                <wp:lineTo x="16539" y="8505"/>
                <wp:lineTo x="12781" y="4002"/>
                <wp:lineTo x="8834" y="750"/>
                <wp:lineTo x="7706" y="250"/>
                <wp:lineTo x="6766" y="2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9095" cy="219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0AD" w:rsidRPr="000C3A80">
        <w:rPr>
          <w:sz w:val="28"/>
          <w:szCs w:val="28"/>
        </w:rPr>
        <w:t>Physical Education Course Syllabus</w:t>
      </w:r>
      <w:r w:rsidRPr="000C3A80">
        <w:rPr>
          <w:sz w:val="28"/>
          <w:szCs w:val="28"/>
        </w:rPr>
        <w:t xml:space="preserve"> </w:t>
      </w:r>
    </w:p>
    <w:p w14:paraId="2550F9EC" w14:textId="495C1B7C" w:rsidR="00C400AD" w:rsidRDefault="00C400AD">
      <w:r>
        <w:t xml:space="preserve">Mr. </w:t>
      </w:r>
      <w:proofErr w:type="spellStart"/>
      <w:r>
        <w:t>Cadigan</w:t>
      </w:r>
      <w:proofErr w:type="spellEnd"/>
      <w:r>
        <w:t xml:space="preserve">, Ms. </w:t>
      </w:r>
      <w:proofErr w:type="spellStart"/>
      <w:proofErr w:type="gramStart"/>
      <w:r>
        <w:t>Jasper</w:t>
      </w:r>
      <w:r w:rsidR="002A3C6E">
        <w:t>,Mr</w:t>
      </w:r>
      <w:proofErr w:type="spellEnd"/>
      <w:r w:rsidR="002A3C6E">
        <w:t>.</w:t>
      </w:r>
      <w:proofErr w:type="gramEnd"/>
      <w:r w:rsidR="002A3C6E">
        <w:t xml:space="preserve"> Lowe</w:t>
      </w:r>
    </w:p>
    <w:p w14:paraId="2E90A130" w14:textId="77777777" w:rsidR="00C400AD" w:rsidRDefault="00C400AD"/>
    <w:p w14:paraId="7D8468BA" w14:textId="77777777" w:rsidR="00C400AD" w:rsidRPr="000C3A80" w:rsidRDefault="00C400AD">
      <w:pPr>
        <w:rPr>
          <w:b/>
        </w:rPr>
      </w:pPr>
      <w:r w:rsidRPr="000C3A80">
        <w:rPr>
          <w:b/>
        </w:rPr>
        <w:t>Course Description</w:t>
      </w:r>
    </w:p>
    <w:p w14:paraId="5BB2B3E9" w14:textId="77777777" w:rsidR="00C400AD" w:rsidRDefault="00C400AD"/>
    <w:p w14:paraId="71ACD3B9" w14:textId="77777777" w:rsidR="00C400AD" w:rsidRDefault="00C400AD">
      <w:r>
        <w:t>Physical Education is an integral part of that total educational process, and contributes significantly towards desirable educational outcomes. It helps students meet the physical demands of everyday life and provides opportunities to develop self-confidence, initiative and leadership characteristics. This course will emphasize the NASPE Four Components of a high-quality physical education program, which will include:</w:t>
      </w:r>
    </w:p>
    <w:p w14:paraId="0E43577F" w14:textId="77777777" w:rsidR="00C400AD" w:rsidRDefault="00C400AD" w:rsidP="00C400AD">
      <w:pPr>
        <w:pStyle w:val="ListParagraph"/>
        <w:numPr>
          <w:ilvl w:val="0"/>
          <w:numId w:val="1"/>
        </w:numPr>
      </w:pPr>
      <w:r>
        <w:t>Opportunity to learn</w:t>
      </w:r>
    </w:p>
    <w:p w14:paraId="48805D35" w14:textId="77777777" w:rsidR="00C400AD" w:rsidRDefault="00C400AD" w:rsidP="00C400AD">
      <w:pPr>
        <w:pStyle w:val="ListParagraph"/>
        <w:numPr>
          <w:ilvl w:val="0"/>
          <w:numId w:val="1"/>
        </w:numPr>
      </w:pPr>
      <w:r>
        <w:t>Meaningful content</w:t>
      </w:r>
    </w:p>
    <w:p w14:paraId="7F848B53" w14:textId="77777777" w:rsidR="00C400AD" w:rsidRDefault="00C400AD" w:rsidP="00C400AD">
      <w:pPr>
        <w:pStyle w:val="ListParagraph"/>
        <w:numPr>
          <w:ilvl w:val="0"/>
          <w:numId w:val="1"/>
        </w:numPr>
      </w:pPr>
      <w:r>
        <w:t>Appropriate instruction</w:t>
      </w:r>
    </w:p>
    <w:p w14:paraId="1AE1DD86" w14:textId="77777777" w:rsidR="00C400AD" w:rsidRDefault="00C400AD" w:rsidP="00C400AD">
      <w:pPr>
        <w:pStyle w:val="ListParagraph"/>
        <w:numPr>
          <w:ilvl w:val="0"/>
          <w:numId w:val="1"/>
        </w:numPr>
      </w:pPr>
      <w:r>
        <w:t>Student and Program assessment</w:t>
      </w:r>
    </w:p>
    <w:p w14:paraId="65FC2695" w14:textId="77777777" w:rsidR="00C400AD" w:rsidRDefault="00C400AD" w:rsidP="00C400AD"/>
    <w:p w14:paraId="15611838" w14:textId="77777777" w:rsidR="00C400AD" w:rsidRPr="000C3A80" w:rsidRDefault="00C400AD" w:rsidP="00C400AD">
      <w:pPr>
        <w:rPr>
          <w:b/>
        </w:rPr>
      </w:pPr>
      <w:r w:rsidRPr="000C3A80">
        <w:rPr>
          <w:b/>
        </w:rPr>
        <w:t>General Rules and Expectations:</w:t>
      </w:r>
    </w:p>
    <w:p w14:paraId="48EADA02" w14:textId="77777777" w:rsidR="00C400AD" w:rsidRDefault="00C400AD" w:rsidP="00C400AD"/>
    <w:p w14:paraId="74BA6B5F" w14:textId="77777777" w:rsidR="00C400AD" w:rsidRDefault="00C400AD" w:rsidP="00C400AD">
      <w:pPr>
        <w:pStyle w:val="ListParagraph"/>
        <w:numPr>
          <w:ilvl w:val="0"/>
          <w:numId w:val="2"/>
        </w:numPr>
      </w:pPr>
      <w:r>
        <w:t>Students will participate regularly in physical activity</w:t>
      </w:r>
    </w:p>
    <w:p w14:paraId="2EB603E3" w14:textId="77777777" w:rsidR="00C400AD" w:rsidRDefault="00C400AD" w:rsidP="00C400AD">
      <w:pPr>
        <w:pStyle w:val="ListParagraph"/>
        <w:numPr>
          <w:ilvl w:val="0"/>
          <w:numId w:val="2"/>
        </w:numPr>
      </w:pPr>
      <w:r>
        <w:t>Students will achieve and maintain a health-enhancing level of physical fitness</w:t>
      </w:r>
    </w:p>
    <w:p w14:paraId="17BFF65B" w14:textId="77777777" w:rsidR="00C400AD" w:rsidRDefault="00C400AD" w:rsidP="00C400AD">
      <w:pPr>
        <w:pStyle w:val="ListParagraph"/>
        <w:numPr>
          <w:ilvl w:val="0"/>
          <w:numId w:val="2"/>
        </w:numPr>
      </w:pPr>
      <w:r>
        <w:t>Students will have 10 mins after the final bell to get changed and get to their class meeting area</w:t>
      </w:r>
    </w:p>
    <w:p w14:paraId="3A5AC133" w14:textId="77777777" w:rsidR="00C400AD" w:rsidRDefault="00C400AD" w:rsidP="00C400AD">
      <w:pPr>
        <w:pStyle w:val="ListParagraph"/>
        <w:numPr>
          <w:ilvl w:val="0"/>
          <w:numId w:val="2"/>
        </w:numPr>
      </w:pPr>
      <w:r>
        <w:t xml:space="preserve">Students will not leave the activity area (i.e. gym, field, locker room, weight room </w:t>
      </w:r>
      <w:proofErr w:type="spellStart"/>
      <w:r>
        <w:t>etc</w:t>
      </w:r>
      <w:proofErr w:type="spellEnd"/>
      <w:r>
        <w:t>) unless they have teacher permission</w:t>
      </w:r>
    </w:p>
    <w:p w14:paraId="46B28796" w14:textId="77777777" w:rsidR="00C400AD" w:rsidRPr="000C3A80" w:rsidRDefault="00C400AD" w:rsidP="00C400AD">
      <w:pPr>
        <w:pStyle w:val="ListParagraph"/>
        <w:numPr>
          <w:ilvl w:val="0"/>
          <w:numId w:val="2"/>
        </w:numPr>
        <w:rPr>
          <w:b/>
        </w:rPr>
      </w:pPr>
      <w:r w:rsidRPr="000C3A80">
        <w:rPr>
          <w:b/>
        </w:rPr>
        <w:t>There will be NO use of CELLPHONES during physical education class, or in the locker rooms. Students who use their phones during this time will have to hand their property in to the teacher</w:t>
      </w:r>
    </w:p>
    <w:p w14:paraId="4A0858F6" w14:textId="77777777" w:rsidR="00C400AD" w:rsidRDefault="00C400AD" w:rsidP="00C400AD">
      <w:pPr>
        <w:pStyle w:val="ListParagraph"/>
        <w:numPr>
          <w:ilvl w:val="0"/>
          <w:numId w:val="2"/>
        </w:numPr>
      </w:pPr>
      <w:r>
        <w:t xml:space="preserve">Students who fail to participate four times will receive a </w:t>
      </w:r>
      <w:proofErr w:type="gramStart"/>
      <w:r>
        <w:t>F(</w:t>
      </w:r>
      <w:proofErr w:type="gramEnd"/>
      <w:r>
        <w:t>59) for that Quarter.</w:t>
      </w:r>
    </w:p>
    <w:p w14:paraId="3D49BC8B" w14:textId="77777777" w:rsidR="00C400AD" w:rsidRDefault="00C400AD" w:rsidP="00C400AD"/>
    <w:p w14:paraId="50D2FEE8" w14:textId="77777777" w:rsidR="00C400AD" w:rsidRPr="000C3A80" w:rsidRDefault="00F0469B" w:rsidP="00C400AD">
      <w:pPr>
        <w:rPr>
          <w:b/>
        </w:rPr>
      </w:pPr>
      <w:r w:rsidRPr="000C3A80">
        <w:rPr>
          <w:b/>
        </w:rPr>
        <w:t>Grading</w:t>
      </w:r>
    </w:p>
    <w:p w14:paraId="4989DF06" w14:textId="77777777" w:rsidR="00F0469B" w:rsidRDefault="00F0469B" w:rsidP="00C400AD"/>
    <w:p w14:paraId="493DD3BA" w14:textId="77777777" w:rsidR="00F0469B" w:rsidRDefault="00F0469B" w:rsidP="00F0469B">
      <w:pPr>
        <w:pStyle w:val="ListParagraph"/>
        <w:numPr>
          <w:ilvl w:val="0"/>
          <w:numId w:val="3"/>
        </w:numPr>
      </w:pPr>
      <w:r>
        <w:t xml:space="preserve">Daily </w:t>
      </w:r>
      <w:proofErr w:type="spellStart"/>
      <w:r>
        <w:t>Particiation</w:t>
      </w:r>
      <w:proofErr w:type="spellEnd"/>
      <w:r>
        <w:t>/ Effort- 50%</w:t>
      </w:r>
    </w:p>
    <w:p w14:paraId="63F06BA6" w14:textId="3BBDD639" w:rsidR="00F0469B" w:rsidRDefault="00F0469B" w:rsidP="00F0469B">
      <w:pPr>
        <w:pStyle w:val="ListParagraph"/>
        <w:numPr>
          <w:ilvl w:val="0"/>
          <w:numId w:val="3"/>
        </w:numPr>
      </w:pPr>
      <w:r>
        <w:t>Tests/Quizzes</w:t>
      </w:r>
      <w:r w:rsidR="004010A2">
        <w:t>/Assignments</w:t>
      </w:r>
      <w:r>
        <w:t>- 25%</w:t>
      </w:r>
    </w:p>
    <w:p w14:paraId="195E9A6C" w14:textId="6D974168" w:rsidR="00F0469B" w:rsidRDefault="00F0469B" w:rsidP="00F0469B">
      <w:pPr>
        <w:pStyle w:val="ListParagraph"/>
        <w:numPr>
          <w:ilvl w:val="0"/>
          <w:numId w:val="3"/>
        </w:numPr>
      </w:pPr>
      <w:r>
        <w:t>Preparation for class- 25%</w:t>
      </w:r>
    </w:p>
    <w:p w14:paraId="5EB5190F" w14:textId="60385051" w:rsidR="002A3C6E" w:rsidRDefault="002A3C6E" w:rsidP="002A3C6E"/>
    <w:p w14:paraId="6B6E28D6" w14:textId="7C218BC8" w:rsidR="002A3C6E" w:rsidRDefault="002A3C6E" w:rsidP="002A3C6E"/>
    <w:p w14:paraId="2DFC632E" w14:textId="4675A85D" w:rsidR="002A3C6E" w:rsidRDefault="002A3C6E" w:rsidP="002A3C6E"/>
    <w:p w14:paraId="360EBE01" w14:textId="77777777" w:rsidR="002A3C6E" w:rsidRDefault="002A3C6E" w:rsidP="002A3C6E">
      <w:pPr>
        <w:spacing w:before="100" w:beforeAutospacing="1" w:after="100" w:afterAutospacing="1"/>
        <w:rPr>
          <w:rFonts w:ascii="Arial" w:hAnsi="Arial" w:cs="Arial"/>
          <w:b/>
          <w:bCs/>
          <w:color w:val="000000"/>
          <w:sz w:val="22"/>
          <w:szCs w:val="22"/>
        </w:rPr>
      </w:pPr>
      <w:r>
        <w:rPr>
          <w:rFonts w:ascii="Arial" w:hAnsi="Arial" w:cs="Arial"/>
          <w:b/>
          <w:bCs/>
          <w:color w:val="000000"/>
          <w:sz w:val="22"/>
          <w:szCs w:val="22"/>
        </w:rPr>
        <w:t>WHS Plagiarism Policy per student handbook</w:t>
      </w:r>
    </w:p>
    <w:p w14:paraId="6E9C06B9" w14:textId="77777777" w:rsidR="002A3C6E" w:rsidRDefault="002A3C6E" w:rsidP="002A3C6E">
      <w:pPr>
        <w:spacing w:before="100" w:beforeAutospacing="1" w:after="100" w:afterAutospacing="1"/>
        <w:rPr>
          <w:rFonts w:ascii="Arial" w:hAnsi="Arial" w:cs="Arial"/>
          <w:color w:val="000000"/>
          <w:sz w:val="22"/>
          <w:szCs w:val="22"/>
        </w:rPr>
      </w:pPr>
      <w:r>
        <w:rPr>
          <w:rFonts w:ascii="Arial" w:hAnsi="Arial" w:cs="Arial"/>
          <w:color w:val="000000"/>
          <w:sz w:val="22"/>
          <w:szCs w:val="22"/>
        </w:rPr>
        <w:t>Any student who cheats/plagiarizes on an examination, or any other assignment, shall</w:t>
      </w:r>
    </w:p>
    <w:p w14:paraId="72BAE9A8" w14:textId="77777777" w:rsidR="002A3C6E" w:rsidRDefault="002A3C6E" w:rsidP="002A3C6E">
      <w:pPr>
        <w:spacing w:before="100" w:beforeAutospacing="1" w:after="100" w:afterAutospacing="1"/>
        <w:rPr>
          <w:rFonts w:ascii="Arial" w:hAnsi="Arial" w:cs="Arial"/>
          <w:color w:val="000000"/>
          <w:sz w:val="22"/>
          <w:szCs w:val="22"/>
        </w:rPr>
      </w:pPr>
      <w:r>
        <w:rPr>
          <w:rFonts w:ascii="Arial" w:hAnsi="Arial" w:cs="Arial"/>
          <w:color w:val="000000"/>
          <w:sz w:val="22"/>
          <w:szCs w:val="22"/>
        </w:rPr>
        <w:lastRenderedPageBreak/>
        <w:t xml:space="preserve">receive a </w:t>
      </w:r>
      <w:proofErr w:type="gramStart"/>
      <w:r>
        <w:rPr>
          <w:rFonts w:ascii="Arial" w:hAnsi="Arial" w:cs="Arial"/>
          <w:color w:val="000000"/>
          <w:sz w:val="22"/>
          <w:szCs w:val="22"/>
        </w:rPr>
        <w:t>zero, and</w:t>
      </w:r>
      <w:proofErr w:type="gramEnd"/>
      <w:r>
        <w:rPr>
          <w:rFonts w:ascii="Arial" w:hAnsi="Arial" w:cs="Arial"/>
          <w:color w:val="000000"/>
          <w:sz w:val="22"/>
          <w:szCs w:val="22"/>
        </w:rPr>
        <w:t xml:space="preserve"> may not make-up such work.</w:t>
      </w:r>
    </w:p>
    <w:p w14:paraId="07A2B504" w14:textId="77777777" w:rsidR="002A3C6E" w:rsidRDefault="002A3C6E" w:rsidP="002A3C6E">
      <w:pPr>
        <w:rPr>
          <w:rFonts w:ascii="Arial" w:eastAsia="Times New Roman" w:hAnsi="Arial" w:cs="Arial"/>
          <w:b/>
          <w:bCs/>
          <w:sz w:val="22"/>
          <w:szCs w:val="22"/>
        </w:rPr>
      </w:pPr>
      <w:r>
        <w:rPr>
          <w:rFonts w:ascii="Arial" w:eastAsia="Times New Roman" w:hAnsi="Arial" w:cs="Arial"/>
          <w:b/>
          <w:bCs/>
          <w:color w:val="000000"/>
          <w:sz w:val="22"/>
          <w:szCs w:val="22"/>
        </w:rPr>
        <w:t>Vision of the Graduate</w:t>
      </w:r>
    </w:p>
    <w:p w14:paraId="08070BFC"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11637880"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xml:space="preserve">Winthrop High School strives to ensure its graduates </w:t>
      </w:r>
      <w:proofErr w:type="gramStart"/>
      <w:r>
        <w:rPr>
          <w:rFonts w:ascii="Arial" w:eastAsia="Times New Roman" w:hAnsi="Arial" w:cs="Arial"/>
          <w:color w:val="000000"/>
          <w:sz w:val="22"/>
          <w:szCs w:val="22"/>
        </w:rPr>
        <w:t>are able to</w:t>
      </w:r>
      <w:proofErr w:type="gramEnd"/>
      <w:r>
        <w:rPr>
          <w:rFonts w:ascii="Arial" w:eastAsia="Times New Roman" w:hAnsi="Arial" w:cs="Arial"/>
          <w:color w:val="000000"/>
          <w:sz w:val="22"/>
          <w:szCs w:val="22"/>
        </w:rPr>
        <w:t xml:space="preserve"> become productive citizens of their town, their state, and their nation. To do this, the school in 2011 embraced the following learning objectives, on which students are evaluated quarterly. Taken together, they express a community vision for what we want our graduates to be, know, and do.</w:t>
      </w:r>
    </w:p>
    <w:p w14:paraId="30127196"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4E9C4BFA"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WHS Students will become…</w:t>
      </w:r>
    </w:p>
    <w:p w14:paraId="5D1B9068"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057FD6C7" w14:textId="77777777" w:rsidR="002A3C6E" w:rsidRDefault="002A3C6E" w:rsidP="002A3C6E">
      <w:pPr>
        <w:rPr>
          <w:rFonts w:ascii="Arial" w:eastAsia="Times New Roman" w:hAnsi="Arial" w:cs="Arial"/>
          <w:sz w:val="22"/>
          <w:szCs w:val="22"/>
        </w:rPr>
      </w:pPr>
      <w:r>
        <w:rPr>
          <w:rFonts w:ascii="Arial" w:eastAsia="Times New Roman" w:hAnsi="Arial" w:cs="Arial"/>
          <w:b/>
          <w:bCs/>
          <w:i/>
          <w:iCs/>
          <w:color w:val="000000"/>
          <w:sz w:val="22"/>
          <w:szCs w:val="22"/>
        </w:rPr>
        <w:t>Critical Thinkers</w:t>
      </w:r>
    </w:p>
    <w:p w14:paraId="145F407A"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use, apply, and evaluate multiple problem-solving strategies in a variety of  </w:t>
      </w:r>
    </w:p>
    <w:p w14:paraId="253933EE"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disciplines.</w:t>
      </w:r>
    </w:p>
    <w:p w14:paraId="1E8A005D"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be able to select, organize, and evaluate new ideas.</w:t>
      </w:r>
    </w:p>
    <w:p w14:paraId="2F3CAD87"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demonstrate the ability to actively and critically read.</w:t>
      </w:r>
    </w:p>
    <w:p w14:paraId="45D9E14B"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develop the skills and acquire the knowledge necessary to prepare them for college and career success</w:t>
      </w:r>
    </w:p>
    <w:p w14:paraId="52A4DE80"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xml:space="preserve">·      They will be able to set </w:t>
      </w:r>
      <w:proofErr w:type="gramStart"/>
      <w:r>
        <w:rPr>
          <w:rFonts w:ascii="Arial" w:eastAsia="Times New Roman" w:hAnsi="Arial" w:cs="Arial"/>
          <w:color w:val="000000"/>
          <w:sz w:val="22"/>
          <w:szCs w:val="22"/>
        </w:rPr>
        <w:t>priorities, and</w:t>
      </w:r>
      <w:proofErr w:type="gramEnd"/>
      <w:r>
        <w:rPr>
          <w:rFonts w:ascii="Arial" w:eastAsia="Times New Roman" w:hAnsi="Arial" w:cs="Arial"/>
          <w:color w:val="000000"/>
          <w:sz w:val="22"/>
          <w:szCs w:val="22"/>
        </w:rPr>
        <w:t xml:space="preserve"> manage their time and tasks.</w:t>
      </w:r>
    </w:p>
    <w:p w14:paraId="19F8AFB1"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7478CEF2" w14:textId="77777777" w:rsidR="002A3C6E" w:rsidRDefault="002A3C6E" w:rsidP="002A3C6E">
      <w:pPr>
        <w:rPr>
          <w:rFonts w:ascii="Arial" w:eastAsia="Times New Roman" w:hAnsi="Arial" w:cs="Arial"/>
          <w:sz w:val="22"/>
          <w:szCs w:val="22"/>
        </w:rPr>
      </w:pPr>
      <w:r>
        <w:rPr>
          <w:rFonts w:ascii="Arial" w:eastAsia="Times New Roman" w:hAnsi="Arial" w:cs="Arial"/>
          <w:b/>
          <w:bCs/>
          <w:i/>
          <w:iCs/>
          <w:color w:val="000000"/>
          <w:sz w:val="22"/>
          <w:szCs w:val="22"/>
        </w:rPr>
        <w:t>Effective Communicators</w:t>
      </w:r>
    </w:p>
    <w:p w14:paraId="59A81C37"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communicate ideas and information with clarity and with</w:t>
      </w:r>
      <w:r>
        <w:rPr>
          <w:rFonts w:ascii="Arial" w:eastAsia="Times New Roman" w:hAnsi="Arial" w:cs="Arial"/>
          <w:color w:val="0000FF"/>
          <w:sz w:val="22"/>
          <w:szCs w:val="22"/>
        </w:rPr>
        <w:t xml:space="preserve"> </w:t>
      </w:r>
      <w:r>
        <w:rPr>
          <w:rFonts w:ascii="Arial" w:eastAsia="Times New Roman" w:hAnsi="Arial" w:cs="Arial"/>
          <w:color w:val="000000"/>
          <w:sz w:val="22"/>
          <w:szCs w:val="22"/>
        </w:rPr>
        <w:t>an understanding </w:t>
      </w:r>
    </w:p>
    <w:p w14:paraId="214F3F07"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of their audience.</w:t>
      </w:r>
    </w:p>
    <w:p w14:paraId="7831A93C"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integrate and use a variety of communication forms.</w:t>
      </w:r>
    </w:p>
    <w:p w14:paraId="24365DC2"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listen effectively and respond appropriately to spoken communication.</w:t>
      </w:r>
    </w:p>
    <w:p w14:paraId="54B791CC"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master standard English-language conventions.</w:t>
      </w:r>
    </w:p>
    <w:p w14:paraId="21613366"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28FDA64D" w14:textId="77777777" w:rsidR="002A3C6E" w:rsidRDefault="002A3C6E" w:rsidP="002A3C6E">
      <w:pPr>
        <w:rPr>
          <w:rFonts w:ascii="Arial" w:eastAsia="Times New Roman" w:hAnsi="Arial" w:cs="Arial"/>
          <w:sz w:val="22"/>
          <w:szCs w:val="22"/>
        </w:rPr>
      </w:pPr>
      <w:r>
        <w:rPr>
          <w:rFonts w:ascii="Arial" w:eastAsia="Times New Roman" w:hAnsi="Arial" w:cs="Arial"/>
          <w:b/>
          <w:bCs/>
          <w:i/>
          <w:iCs/>
          <w:color w:val="000000"/>
          <w:sz w:val="22"/>
          <w:szCs w:val="22"/>
        </w:rPr>
        <w:t>Conscientious Citizens</w:t>
      </w:r>
    </w:p>
    <w:p w14:paraId="25E18E13"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be aware of, and follow, their community’s rules and laws</w:t>
      </w:r>
    </w:p>
    <w:p w14:paraId="591427EC"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respect themselves and the community at large.</w:t>
      </w:r>
    </w:p>
    <w:p w14:paraId="754C6B56"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be aware of and respect social and cultural diversity.</w:t>
      </w:r>
    </w:p>
    <w:p w14:paraId="0FBEC3F2"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understand, promote, and show the importance of hard work to achieve </w:t>
      </w:r>
    </w:p>
    <w:p w14:paraId="246FDE94"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success.</w:t>
      </w:r>
    </w:p>
    <w:p w14:paraId="72BA8810"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xml:space="preserve">·      They will own their </w:t>
      </w:r>
      <w:proofErr w:type="gramStart"/>
      <w:r>
        <w:rPr>
          <w:rFonts w:ascii="Arial" w:eastAsia="Times New Roman" w:hAnsi="Arial" w:cs="Arial"/>
          <w:color w:val="000000"/>
          <w:sz w:val="22"/>
          <w:szCs w:val="22"/>
        </w:rPr>
        <w:t>mistakes, and</w:t>
      </w:r>
      <w:proofErr w:type="gramEnd"/>
      <w:r>
        <w:rPr>
          <w:rFonts w:ascii="Arial" w:eastAsia="Times New Roman" w:hAnsi="Arial" w:cs="Arial"/>
          <w:color w:val="000000"/>
          <w:sz w:val="22"/>
          <w:szCs w:val="22"/>
        </w:rPr>
        <w:t xml:space="preserve"> will learn from them.</w:t>
      </w:r>
    </w:p>
    <w:p w14:paraId="7902C5C5"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7A6A0F6C" w14:textId="77777777" w:rsidR="002A3C6E" w:rsidRDefault="002A3C6E" w:rsidP="002A3C6E">
      <w:pPr>
        <w:rPr>
          <w:rFonts w:ascii="Arial" w:eastAsia="Times New Roman" w:hAnsi="Arial" w:cs="Arial"/>
          <w:sz w:val="22"/>
          <w:szCs w:val="22"/>
        </w:rPr>
      </w:pPr>
      <w:r>
        <w:rPr>
          <w:rFonts w:ascii="Arial" w:eastAsia="Times New Roman" w:hAnsi="Arial" w:cs="Arial"/>
          <w:b/>
          <w:bCs/>
          <w:i/>
          <w:iCs/>
          <w:color w:val="000000"/>
          <w:sz w:val="22"/>
          <w:szCs w:val="22"/>
        </w:rPr>
        <w:t>Creative Achievers</w:t>
      </w:r>
    </w:p>
    <w:p w14:paraId="51DEA1FD"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show curiosity and enthusiasm in everything they do.</w:t>
      </w:r>
    </w:p>
    <w:p w14:paraId="64F93535"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work and think originally.</w:t>
      </w:r>
    </w:p>
    <w:p w14:paraId="477B2B57"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appreciate the arts in their many forms.</w:t>
      </w:r>
    </w:p>
    <w:p w14:paraId="5B3A7076"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select, organize, and develop innovative ideas.</w:t>
      </w:r>
    </w:p>
    <w:p w14:paraId="6BF9401F"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build off the ideas of others.</w:t>
      </w:r>
    </w:p>
    <w:p w14:paraId="2AC8CAA8" w14:textId="77777777" w:rsidR="002A3C6E" w:rsidRDefault="002A3C6E" w:rsidP="002A3C6E"/>
    <w:p w14:paraId="16B3C5B9" w14:textId="77777777" w:rsidR="00AC7A2E" w:rsidRDefault="00AC7A2E" w:rsidP="00AC7A2E"/>
    <w:p w14:paraId="59CF10C2" w14:textId="142277CC" w:rsidR="00AC7A2E" w:rsidRDefault="00AC7A2E" w:rsidP="00AC7A2E">
      <w:pPr>
        <w:pStyle w:val="NormalWeb"/>
        <w:rPr>
          <w:rFonts w:asciiTheme="minorHAnsi" w:hAnsiTheme="minorHAnsi" w:cs="Arial"/>
          <w:sz w:val="28"/>
          <w:szCs w:val="28"/>
        </w:rPr>
      </w:pPr>
      <w:r w:rsidRPr="00AC7A2E">
        <w:rPr>
          <w:rFonts w:asciiTheme="minorHAnsi" w:hAnsiTheme="minorHAnsi" w:cs="Arial"/>
          <w:sz w:val="28"/>
          <w:szCs w:val="28"/>
        </w:rPr>
        <w:lastRenderedPageBreak/>
        <w:t>Parent/Guardian Signature: ______</w:t>
      </w:r>
      <w:r>
        <w:rPr>
          <w:rFonts w:asciiTheme="minorHAnsi" w:hAnsiTheme="minorHAnsi" w:cs="Arial"/>
          <w:sz w:val="28"/>
          <w:szCs w:val="28"/>
        </w:rPr>
        <w:t xml:space="preserve">_________________________ </w:t>
      </w:r>
      <w:proofErr w:type="gramStart"/>
      <w:r>
        <w:rPr>
          <w:rFonts w:asciiTheme="minorHAnsi" w:hAnsiTheme="minorHAnsi" w:cs="Arial"/>
          <w:sz w:val="28"/>
          <w:szCs w:val="28"/>
        </w:rPr>
        <w:t>Date:</w:t>
      </w:r>
      <w:r w:rsidRPr="00AC7A2E">
        <w:rPr>
          <w:rFonts w:asciiTheme="minorHAnsi" w:hAnsiTheme="minorHAnsi" w:cs="Arial"/>
          <w:sz w:val="28"/>
          <w:szCs w:val="28"/>
        </w:rPr>
        <w:t>_</w:t>
      </w:r>
      <w:proofErr w:type="gramEnd"/>
      <w:r w:rsidRPr="00AC7A2E">
        <w:rPr>
          <w:rFonts w:asciiTheme="minorHAnsi" w:hAnsiTheme="minorHAnsi" w:cs="Arial"/>
          <w:sz w:val="28"/>
          <w:szCs w:val="28"/>
        </w:rPr>
        <w:t xml:space="preserve">________________ </w:t>
      </w:r>
    </w:p>
    <w:p w14:paraId="44A9DD04" w14:textId="77777777" w:rsidR="00AC7A2E" w:rsidRDefault="00AC7A2E" w:rsidP="00AC7A2E">
      <w:pPr>
        <w:pStyle w:val="NormalWeb"/>
        <w:rPr>
          <w:rFonts w:asciiTheme="minorHAnsi" w:hAnsiTheme="minorHAnsi" w:cs="Arial"/>
          <w:sz w:val="28"/>
          <w:szCs w:val="28"/>
        </w:rPr>
      </w:pPr>
      <w:r w:rsidRPr="00AC7A2E">
        <w:rPr>
          <w:rFonts w:asciiTheme="minorHAnsi" w:hAnsiTheme="minorHAnsi" w:cs="Arial"/>
          <w:sz w:val="28"/>
          <w:szCs w:val="28"/>
        </w:rPr>
        <w:t xml:space="preserve">Student Signature: _____________________________________ </w:t>
      </w:r>
    </w:p>
    <w:p w14:paraId="1240C4EA" w14:textId="4390B09A" w:rsidR="00AC7A2E" w:rsidRPr="00AC7A2E" w:rsidRDefault="00AC7A2E" w:rsidP="00AC7A2E">
      <w:pPr>
        <w:pStyle w:val="NormalWeb"/>
        <w:rPr>
          <w:rFonts w:asciiTheme="minorHAnsi" w:hAnsiTheme="minorHAnsi" w:cs="Arial"/>
          <w:sz w:val="28"/>
          <w:szCs w:val="28"/>
        </w:rPr>
      </w:pPr>
      <w:r w:rsidRPr="00AC7A2E">
        <w:rPr>
          <w:rFonts w:asciiTheme="minorHAnsi" w:hAnsiTheme="minorHAnsi" w:cs="Arial"/>
          <w:sz w:val="28"/>
          <w:szCs w:val="28"/>
        </w:rPr>
        <w:t xml:space="preserve">Date: _________________ </w:t>
      </w:r>
    </w:p>
    <w:p w14:paraId="51610670" w14:textId="77777777" w:rsidR="00AC7A2E" w:rsidRPr="00AC7A2E" w:rsidRDefault="00AC7A2E" w:rsidP="00AC7A2E">
      <w:pPr>
        <w:rPr>
          <w:sz w:val="28"/>
          <w:szCs w:val="28"/>
        </w:rPr>
      </w:pPr>
    </w:p>
    <w:sectPr w:rsidR="00AC7A2E" w:rsidRPr="00AC7A2E" w:rsidSect="00C859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686"/>
    <w:multiLevelType w:val="hybridMultilevel"/>
    <w:tmpl w:val="9C54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86A79"/>
    <w:multiLevelType w:val="hybridMultilevel"/>
    <w:tmpl w:val="C2E2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75F49"/>
    <w:multiLevelType w:val="hybridMultilevel"/>
    <w:tmpl w:val="7CE2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AD"/>
    <w:rsid w:val="000C3A80"/>
    <w:rsid w:val="002A3C6E"/>
    <w:rsid w:val="004010A2"/>
    <w:rsid w:val="005267E3"/>
    <w:rsid w:val="006A321C"/>
    <w:rsid w:val="00A625B4"/>
    <w:rsid w:val="00AC7A2E"/>
    <w:rsid w:val="00C400AD"/>
    <w:rsid w:val="00C85963"/>
    <w:rsid w:val="00DC0BCC"/>
    <w:rsid w:val="00F0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32410"/>
  <w14:defaultImageDpi w14:val="300"/>
  <w15:docId w15:val="{753EC8B1-6F41-42E4-9C3A-8F888CF8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0AD"/>
    <w:pPr>
      <w:ind w:left="720"/>
      <w:contextualSpacing/>
    </w:pPr>
  </w:style>
  <w:style w:type="paragraph" w:styleId="NormalWeb">
    <w:name w:val="Normal (Web)"/>
    <w:basedOn w:val="Normal"/>
    <w:uiPriority w:val="99"/>
    <w:semiHidden/>
    <w:unhideWhenUsed/>
    <w:rsid w:val="00AC7A2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A3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2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86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Jasper</dc:creator>
  <cp:keywords/>
  <dc:description/>
  <cp:lastModifiedBy>Joseph Lowe</cp:lastModifiedBy>
  <cp:revision>2</cp:revision>
  <dcterms:created xsi:type="dcterms:W3CDTF">2021-08-31T11:58:00Z</dcterms:created>
  <dcterms:modified xsi:type="dcterms:W3CDTF">2021-08-31T11:58:00Z</dcterms:modified>
</cp:coreProperties>
</file>